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19" w:rsidRDefault="00AD5C15" w:rsidP="00615F19">
      <w:pPr>
        <w:pStyle w:val="Heading2"/>
        <w:spacing w:after="0"/>
        <w:textAlignment w:val="baseline"/>
        <w:rPr>
          <w:rFonts w:ascii="Georgia" w:hAnsi="Georgia" w:cs="Arial"/>
          <w:b w:val="0"/>
          <w:bCs w:val="0"/>
          <w:color w:val="000000"/>
          <w:sz w:val="32"/>
          <w:szCs w:val="32"/>
          <w:shd w:val="clear" w:color="auto" w:fill="FFFFFF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4D6D81A6" wp14:editId="7D13A23B">
            <wp:simplePos x="0" y="0"/>
            <wp:positionH relativeFrom="column">
              <wp:posOffset>3905250</wp:posOffset>
            </wp:positionH>
            <wp:positionV relativeFrom="paragraph">
              <wp:posOffset>-135255</wp:posOffset>
            </wp:positionV>
            <wp:extent cx="2647950" cy="3138170"/>
            <wp:effectExtent l="0" t="0" r="0" b="5080"/>
            <wp:wrapNone/>
            <wp:docPr id="5" name="Picture 5" descr="http://t2.gstatic.com/images?q=tbn:ANd9GcRhhFY8-p4xT0WlmEQvbPdY51eSX1r-kud76BuSvyBvs5kyP0Vo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2.gstatic.com/images?q=tbn:ANd9GcRhhFY8-p4xT0WlmEQvbPdY51eSX1r-kud76BuSvyBvs5kyP0Vos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13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A59">
        <w:rPr>
          <w:rFonts w:ascii="Georgia" w:hAnsi="Georgia" w:cs="Arial"/>
          <w:b w:val="0"/>
          <w:bCs w:val="0"/>
          <w:color w:val="000000"/>
          <w:sz w:val="32"/>
          <w:szCs w:val="32"/>
          <w:shd w:val="clear" w:color="auto" w:fill="FFFFFF"/>
        </w:rPr>
        <w:t xml:space="preserve">Thread Spool and Ribbon </w:t>
      </w:r>
    </w:p>
    <w:p w:rsidR="00694A59" w:rsidRPr="00AD5C15" w:rsidRDefault="00694A59" w:rsidP="00615F19">
      <w:pPr>
        <w:pStyle w:val="Heading2"/>
        <w:spacing w:after="0"/>
        <w:textAlignment w:val="baseline"/>
        <w:rPr>
          <w:rFonts w:ascii="Georgia" w:hAnsi="Georgia" w:cs="Arial"/>
          <w:b w:val="0"/>
          <w:bCs w:val="0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ascii="Georgia" w:hAnsi="Georgia" w:cs="Arial"/>
          <w:b w:val="0"/>
          <w:bCs w:val="0"/>
          <w:color w:val="000000"/>
          <w:sz w:val="32"/>
          <w:szCs w:val="32"/>
          <w:shd w:val="clear" w:color="auto" w:fill="FFFFFF"/>
        </w:rPr>
        <w:t xml:space="preserve">Pulley </w:t>
      </w:r>
      <w:r w:rsidR="00AD5C15">
        <w:rPr>
          <w:rFonts w:ascii="Georgia" w:hAnsi="Georgia" w:cs="Arial"/>
          <w:b w:val="0"/>
          <w:bCs w:val="0"/>
          <w:color w:val="000000"/>
          <w:sz w:val="32"/>
          <w:szCs w:val="32"/>
          <w:shd w:val="clear" w:color="auto" w:fill="FFFFFF"/>
          <w:lang w:val="en-US"/>
        </w:rPr>
        <w:t>Experiment</w:t>
      </w:r>
    </w:p>
    <w:p w:rsidR="00B77504" w:rsidRDefault="00B77504" w:rsidP="00363610">
      <w:pPr>
        <w:pStyle w:val="NormalWeb"/>
        <w:spacing w:before="150" w:beforeAutospacing="0" w:after="15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B77504" w:rsidRDefault="00B77504" w:rsidP="00363610">
      <w:pPr>
        <w:pStyle w:val="NormalWeb"/>
        <w:spacing w:before="150" w:beforeAutospacing="0" w:after="15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  <w:sectPr w:rsidR="00B77504" w:rsidSect="00B77504">
          <w:head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77504" w:rsidRDefault="00363610" w:rsidP="00AD5C15">
      <w:pPr>
        <w:pStyle w:val="NormalWeb"/>
        <w:spacing w:before="150" w:beforeAutospacing="0" w:after="15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OBJECTIVE: Investigate how pulleys can be used</w:t>
      </w:r>
      <w:r w:rsidR="00615F1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AD5C1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to change the amount of force</w:t>
      </w:r>
      <w:r w:rsidR="00AD5C1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needed to move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an object. </w:t>
      </w:r>
    </w:p>
    <w:p w:rsidR="00694A59" w:rsidRDefault="00694A59" w:rsidP="00363610">
      <w:pPr>
        <w:pStyle w:val="NormalWeb"/>
        <w:spacing w:before="150" w:beforeAutospacing="0" w:after="15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MATERIALS:</w:t>
      </w:r>
      <w:r w:rsidR="003354F9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="003354F9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="003354F9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="003354F9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  <w:t xml:space="preserve">                                                </w:t>
      </w:r>
    </w:p>
    <w:p w:rsidR="009634AA" w:rsidRPr="009634AA" w:rsidRDefault="003354F9" w:rsidP="009634AA">
      <w:pPr>
        <w:pStyle w:val="NormalWeb"/>
        <w:numPr>
          <w:ilvl w:val="0"/>
          <w:numId w:val="8"/>
        </w:numPr>
        <w:spacing w:before="150" w:beforeAutospacing="0" w:after="15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12-inch string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</w:p>
    <w:p w:rsidR="00694A59" w:rsidRDefault="00694A59" w:rsidP="00694A59">
      <w:pPr>
        <w:pStyle w:val="NormalWeb"/>
        <w:numPr>
          <w:ilvl w:val="1"/>
          <w:numId w:val="1"/>
        </w:numPr>
        <w:spacing w:before="150" w:beforeAutospacing="0" w:after="15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empty thread spool</w:t>
      </w:r>
      <w:r w:rsidR="009634AA" w:rsidRPr="009634A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3354F9">
        <w:rPr>
          <w:rFonts w:asciiTheme="minorHAnsi" w:eastAsiaTheme="minorHAnsi" w:hAnsiTheme="minorHAnsi" w:cstheme="minorBidi"/>
          <w:sz w:val="22"/>
          <w:szCs w:val="22"/>
        </w:rPr>
        <w:tab/>
      </w:r>
      <w:r w:rsidR="003354F9">
        <w:rPr>
          <w:rFonts w:asciiTheme="minorHAnsi" w:eastAsiaTheme="minorHAnsi" w:hAnsiTheme="minorHAnsi" w:cstheme="minorBidi"/>
          <w:sz w:val="22"/>
          <w:szCs w:val="22"/>
        </w:rPr>
        <w:tab/>
      </w:r>
      <w:r w:rsidR="003354F9">
        <w:rPr>
          <w:rFonts w:asciiTheme="minorHAnsi" w:eastAsiaTheme="minorHAnsi" w:hAnsiTheme="minorHAnsi" w:cstheme="minorBidi"/>
          <w:sz w:val="22"/>
          <w:szCs w:val="22"/>
        </w:rPr>
        <w:tab/>
      </w:r>
    </w:p>
    <w:p w:rsidR="00694A59" w:rsidRDefault="00694A59" w:rsidP="00694A59">
      <w:pPr>
        <w:pStyle w:val="NormalWeb"/>
        <w:numPr>
          <w:ilvl w:val="1"/>
          <w:numId w:val="1"/>
        </w:numPr>
        <w:spacing w:before="150" w:beforeAutospacing="0" w:after="15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</w:t>
      </w:r>
      <w:r w:rsidR="003354F9">
        <w:rPr>
          <w:rFonts w:ascii="Arial" w:hAnsi="Arial" w:cs="Arial"/>
          <w:color w:val="000000"/>
          <w:sz w:val="21"/>
          <w:szCs w:val="21"/>
          <w:shd w:val="clear" w:color="auto" w:fill="FFFFFF"/>
        </w:rPr>
        <w:t>arge paperclip</w:t>
      </w:r>
      <w:r w:rsidR="003354F9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="003354F9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="003354F9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="003354F9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="003354F9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</w:p>
    <w:p w:rsidR="00694A59" w:rsidRDefault="00694A59" w:rsidP="00694A59">
      <w:pPr>
        <w:pStyle w:val="NormalWeb"/>
        <w:numPr>
          <w:ilvl w:val="1"/>
          <w:numId w:val="1"/>
        </w:numPr>
        <w:spacing w:before="150" w:beforeAutospacing="0" w:after="15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36 inch ribbon (wid</w:t>
      </w:r>
      <w:r w:rsidR="00363610">
        <w:rPr>
          <w:rFonts w:ascii="Arial" w:hAnsi="Arial" w:cs="Arial"/>
          <w:color w:val="000000"/>
          <w:sz w:val="21"/>
          <w:szCs w:val="21"/>
          <w:shd w:val="clear" w:color="auto" w:fill="FFFFFF"/>
        </w:rPr>
        <w:t>th of the thread spool groove)</w:t>
      </w:r>
      <w:r w:rsidR="003354F9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</w:p>
    <w:p w:rsidR="00694A59" w:rsidRDefault="00694A59" w:rsidP="00694A59">
      <w:pPr>
        <w:pStyle w:val="NormalWeb"/>
        <w:numPr>
          <w:ilvl w:val="1"/>
          <w:numId w:val="1"/>
        </w:numPr>
        <w:spacing w:before="150" w:beforeAutospacing="0" w:after="15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masking tape</w:t>
      </w:r>
    </w:p>
    <w:p w:rsidR="00694A59" w:rsidRDefault="00694A59" w:rsidP="00694A59">
      <w:pPr>
        <w:pStyle w:val="NormalWeb"/>
        <w:numPr>
          <w:ilvl w:val="1"/>
          <w:numId w:val="1"/>
        </w:numPr>
        <w:spacing w:before="150" w:beforeAutospacing="0" w:after="15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1-lb. toy car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AD5C15">
        <w:rPr>
          <w:rFonts w:ascii="Arial" w:hAnsi="Arial" w:cs="Arial"/>
          <w:color w:val="000000"/>
          <w:sz w:val="21"/>
          <w:szCs w:val="21"/>
          <w:shd w:val="clear" w:color="auto" w:fill="FFFFFF"/>
        </w:rPr>
        <w:t>or truck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B77504" w:rsidRDefault="00B77504" w:rsidP="00694A59">
      <w:pPr>
        <w:pStyle w:val="NormalWeb"/>
        <w:spacing w:before="150" w:beforeAutospacing="0" w:after="15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  <w:sectPr w:rsidR="00B77504" w:rsidSect="00B7750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94A59" w:rsidRDefault="00694A59" w:rsidP="00694A59">
      <w:pPr>
        <w:pStyle w:val="NormalWeb"/>
        <w:spacing w:before="150" w:beforeAutospacing="0" w:after="15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PROCEDURE – Make the Pulley</w:t>
      </w:r>
    </w:p>
    <w:p w:rsidR="00694A59" w:rsidRDefault="00694A59" w:rsidP="00694A59">
      <w:pPr>
        <w:pStyle w:val="NormalWeb"/>
        <w:numPr>
          <w:ilvl w:val="0"/>
          <w:numId w:val="3"/>
        </w:numPr>
        <w:spacing w:before="150" w:beforeAutospacing="0" w:after="15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Take 12-inch piece of string and thread it through the spool hole </w:t>
      </w:r>
    </w:p>
    <w:p w:rsidR="00694A59" w:rsidRDefault="00694A59" w:rsidP="00694A59">
      <w:pPr>
        <w:pStyle w:val="NormalWeb"/>
        <w:numPr>
          <w:ilvl w:val="0"/>
          <w:numId w:val="3"/>
        </w:numPr>
        <w:spacing w:before="150" w:beforeAutospacing="0" w:after="15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Tie the ends of the string together</w:t>
      </w:r>
    </w:p>
    <w:p w:rsidR="00694A59" w:rsidRDefault="00694A59" w:rsidP="00694A59">
      <w:pPr>
        <w:pStyle w:val="NormalWeb"/>
        <w:numPr>
          <w:ilvl w:val="0"/>
          <w:numId w:val="3"/>
        </w:numPr>
        <w:spacing w:before="150" w:beforeAutospacing="0" w:after="15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Slip a paperclip onto the string</w:t>
      </w:r>
    </w:p>
    <w:p w:rsidR="00694A59" w:rsidRDefault="00694A59" w:rsidP="00694A59">
      <w:pPr>
        <w:pStyle w:val="NormalWeb"/>
        <w:numPr>
          <w:ilvl w:val="0"/>
          <w:numId w:val="3"/>
        </w:numPr>
        <w:spacing w:before="150" w:beforeAutospacing="0" w:after="15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Make a hook by pulling</w:t>
      </w:r>
      <w:r w:rsidR="0036361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open one side of the paperclip</w:t>
      </w:r>
    </w:p>
    <w:p w:rsidR="00694A59" w:rsidRDefault="00694A59" w:rsidP="00694A59">
      <w:pPr>
        <w:pStyle w:val="NormalWeb"/>
        <w:spacing w:before="150" w:beforeAutospacing="0" w:after="15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PROCEDURE – Experiment</w:t>
      </w:r>
    </w:p>
    <w:p w:rsidR="00694A59" w:rsidRDefault="00604426" w:rsidP="00694A59">
      <w:pPr>
        <w:pStyle w:val="NormalWeb"/>
        <w:numPr>
          <w:ilvl w:val="0"/>
          <w:numId w:val="7"/>
        </w:numPr>
        <w:spacing w:before="150" w:beforeAutospacing="0" w:after="15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</w:t>
      </w:r>
      <w:r w:rsidR="00694A59" w:rsidRPr="00694A5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ape one end of the ribbon </w:t>
      </w:r>
      <w:r w:rsidR="003354F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onto the edge of </w:t>
      </w:r>
      <w:r w:rsidR="00694A59" w:rsidRPr="00694A59">
        <w:rPr>
          <w:rFonts w:ascii="Arial" w:hAnsi="Arial" w:cs="Arial"/>
          <w:color w:val="000000"/>
          <w:sz w:val="21"/>
          <w:szCs w:val="21"/>
          <w:shd w:val="clear" w:color="auto" w:fill="FFFFFF"/>
        </w:rPr>
        <w:t>a desk or table. The other end</w:t>
      </w:r>
      <w:r w:rsidR="003354F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of </w:t>
      </w:r>
      <w:r w:rsidR="00694A59" w:rsidRPr="00694A59">
        <w:rPr>
          <w:rFonts w:ascii="Arial" w:hAnsi="Arial" w:cs="Arial"/>
          <w:color w:val="000000"/>
          <w:sz w:val="21"/>
          <w:szCs w:val="21"/>
          <w:shd w:val="clear" w:color="auto" w:fill="FFFFFF"/>
        </w:rPr>
        <w:t>the ribbon should be wrapped around the groove of the thread spool.</w:t>
      </w:r>
    </w:p>
    <w:p w:rsidR="00B77504" w:rsidRPr="00B77504" w:rsidRDefault="00694A59" w:rsidP="00B77504">
      <w:pPr>
        <w:pStyle w:val="NormalWeb"/>
        <w:numPr>
          <w:ilvl w:val="0"/>
          <w:numId w:val="7"/>
        </w:numPr>
        <w:spacing w:before="150" w:beforeAutospacing="0" w:after="15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94A5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One student should hold the ribbon, while another one attaches the toy car to the paperclip hook. </w:t>
      </w:r>
    </w:p>
    <w:p w:rsidR="00B77504" w:rsidRDefault="00B77504" w:rsidP="00B77504">
      <w:pPr>
        <w:pStyle w:val="NormalWeb"/>
        <w:numPr>
          <w:ilvl w:val="0"/>
          <w:numId w:val="7"/>
        </w:numPr>
        <w:spacing w:before="150" w:beforeAutospacing="0" w:after="15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</w:t>
      </w:r>
      <w:r w:rsidRPr="00694A5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redict whether the pulley will be able to lift the one pound car. </w:t>
      </w:r>
      <w:r w:rsidR="004F76CD">
        <w:rPr>
          <w:rFonts w:ascii="Arial" w:hAnsi="Arial" w:cs="Arial"/>
          <w:color w:val="000000"/>
          <w:sz w:val="21"/>
          <w:szCs w:val="21"/>
          <w:shd w:val="clear" w:color="auto" w:fill="FFFFFF"/>
        </w:rPr>
        <w:t>Record your prediction</w:t>
      </w:r>
    </w:p>
    <w:p w:rsidR="00B77504" w:rsidRDefault="00B77504" w:rsidP="00B77504">
      <w:pPr>
        <w:pStyle w:val="NormalWeb"/>
        <w:numPr>
          <w:ilvl w:val="0"/>
          <w:numId w:val="7"/>
        </w:numPr>
        <w:spacing w:before="150" w:beforeAutospacing="0" w:after="15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Pull up on the ribbon</w:t>
      </w:r>
    </w:p>
    <w:p w:rsidR="00B77504" w:rsidRDefault="00B77504" w:rsidP="00B77504">
      <w:pPr>
        <w:pStyle w:val="NormalWeb"/>
        <w:numPr>
          <w:ilvl w:val="0"/>
          <w:numId w:val="7"/>
        </w:numPr>
        <w:spacing w:before="150" w:beforeAutospacing="0" w:after="15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O</w:t>
      </w:r>
      <w:r w:rsidRPr="00694A59">
        <w:rPr>
          <w:rFonts w:ascii="Arial" w:hAnsi="Arial" w:cs="Arial"/>
          <w:color w:val="000000"/>
          <w:sz w:val="21"/>
          <w:szCs w:val="21"/>
          <w:shd w:val="clear" w:color="auto" w:fill="FFFFFF"/>
        </w:rPr>
        <w:t>bserve whether the car will move up</w:t>
      </w:r>
    </w:p>
    <w:p w:rsidR="00B77504" w:rsidRPr="00B77504" w:rsidRDefault="00B77504" w:rsidP="00B77504">
      <w:pPr>
        <w:pStyle w:val="NormalWeb"/>
        <w:numPr>
          <w:ilvl w:val="0"/>
          <w:numId w:val="7"/>
        </w:numPr>
        <w:spacing w:before="150" w:beforeAutospacing="0" w:after="15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B77504">
        <w:rPr>
          <w:rFonts w:ascii="Arial" w:hAnsi="Arial" w:cs="Arial"/>
          <w:color w:val="000000"/>
          <w:sz w:val="21"/>
          <w:szCs w:val="21"/>
          <w:shd w:val="clear" w:color="auto" w:fill="FFFFFF"/>
        </w:rPr>
        <w:t>Record the steps and results of the experiment in their science journals</w:t>
      </w:r>
    </w:p>
    <w:p w:rsidR="00B77504" w:rsidRDefault="00B77504" w:rsidP="00B77504">
      <w:pPr>
        <w:pStyle w:val="NormalWeb"/>
        <w:spacing w:before="150" w:beforeAutospacing="0" w:after="150" w:afterAutospacing="0"/>
        <w:jc w:val="center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B77504" w:rsidRDefault="00B77504" w:rsidP="00B77504">
      <w:pPr>
        <w:pStyle w:val="NormalWeb"/>
        <w:spacing w:before="150" w:beforeAutospacing="0" w:after="150" w:afterAutospacing="0"/>
        <w:ind w:left="144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B77504" w:rsidRDefault="00B77504" w:rsidP="00B77504">
      <w:pPr>
        <w:pStyle w:val="NormalWeb"/>
        <w:spacing w:before="150" w:beforeAutospacing="0" w:after="150" w:afterAutospacing="0"/>
        <w:ind w:left="144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B77504" w:rsidRDefault="00B77504" w:rsidP="00B77504">
      <w:pPr>
        <w:pStyle w:val="NormalWeb"/>
        <w:spacing w:before="150" w:beforeAutospacing="0" w:after="150" w:afterAutospacing="0"/>
        <w:ind w:left="144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242FC" w:rsidRDefault="001242FC" w:rsidP="001242FC">
      <w:pPr>
        <w:rPr>
          <w:b/>
        </w:rPr>
      </w:pPr>
    </w:p>
    <w:p w:rsidR="001242FC" w:rsidRPr="005E44BE" w:rsidRDefault="001242FC" w:rsidP="001242FC">
      <w:pPr>
        <w:rPr>
          <w:b/>
        </w:rPr>
      </w:pPr>
      <w:r>
        <w:rPr>
          <w:b/>
        </w:rPr>
        <w:t xml:space="preserve">Summary: </w:t>
      </w:r>
      <w:r w:rsidR="004F76CD">
        <w:rPr>
          <w:b/>
        </w:rPr>
        <w:t>(answer in science journals)</w:t>
      </w:r>
    </w:p>
    <w:p w:rsidR="001242FC" w:rsidRDefault="001242FC" w:rsidP="001242FC">
      <w:pPr>
        <w:numPr>
          <w:ilvl w:val="0"/>
          <w:numId w:val="11"/>
        </w:numPr>
        <w:spacing w:after="0" w:line="240" w:lineRule="auto"/>
      </w:pPr>
      <w:r>
        <w:t>When using a simple machine, why do you need less force?  What do you have to do more of in exchange?</w:t>
      </w:r>
    </w:p>
    <w:p w:rsidR="004F76CD" w:rsidRDefault="00AD5C15" w:rsidP="001242FC">
      <w:pPr>
        <w:numPr>
          <w:ilvl w:val="0"/>
          <w:numId w:val="11"/>
        </w:numPr>
        <w:spacing w:after="0" w:line="240" w:lineRule="auto"/>
      </w:pPr>
      <w:r>
        <w:t>Why is a single fixed pulley with a wheel to turn (in this case the empty thread spool) more effective than a single fixed pulley without a wheel to turn? (Ex: rope over a tree; piñata)</w:t>
      </w:r>
    </w:p>
    <w:p w:rsidR="001242FC" w:rsidRDefault="001242FC" w:rsidP="001242FC"/>
    <w:p w:rsidR="001242FC" w:rsidRPr="00334DBB" w:rsidRDefault="001242FC" w:rsidP="001242FC">
      <w:pPr>
        <w:rPr>
          <w:b/>
        </w:rPr>
      </w:pPr>
      <w:r w:rsidRPr="00334DBB">
        <w:rPr>
          <w:b/>
        </w:rPr>
        <w:t>Fun Facts!</w:t>
      </w:r>
    </w:p>
    <w:p w:rsidR="001242FC" w:rsidRDefault="001242FC" w:rsidP="001242FC">
      <w:pPr>
        <w:numPr>
          <w:ilvl w:val="0"/>
          <w:numId w:val="9"/>
        </w:numPr>
        <w:spacing w:after="0" w:line="240" w:lineRule="auto"/>
      </w:pPr>
      <w:r>
        <w:t>A pulley is also called a “sheave” or a “drum”</w:t>
      </w:r>
    </w:p>
    <w:p w:rsidR="001242FC" w:rsidRDefault="001242FC" w:rsidP="001242FC">
      <w:pPr>
        <w:numPr>
          <w:ilvl w:val="0"/>
          <w:numId w:val="9"/>
        </w:numPr>
        <w:spacing w:after="0" w:line="240" w:lineRule="auto"/>
      </w:pPr>
      <w:r>
        <w:t>A pulley is one of the “six simple machines”</w:t>
      </w:r>
    </w:p>
    <w:p w:rsidR="001242FC" w:rsidRDefault="001242FC" w:rsidP="001242FC">
      <w:pPr>
        <w:ind w:left="720"/>
      </w:pPr>
    </w:p>
    <w:p w:rsidR="001242FC" w:rsidRDefault="001242FC" w:rsidP="001242FC">
      <w:pPr>
        <w:ind w:left="720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330835</wp:posOffset>
            </wp:positionH>
            <wp:positionV relativeFrom="paragraph">
              <wp:posOffset>9525</wp:posOffset>
            </wp:positionV>
            <wp:extent cx="3471545" cy="9906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54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2FC" w:rsidRDefault="001242FC" w:rsidP="001242FC">
      <w:pPr>
        <w:ind w:left="720"/>
      </w:pPr>
    </w:p>
    <w:p w:rsidR="001242FC" w:rsidRDefault="001242FC" w:rsidP="001242FC">
      <w:pPr>
        <w:ind w:left="720"/>
      </w:pPr>
    </w:p>
    <w:p w:rsidR="001242FC" w:rsidRDefault="001242FC" w:rsidP="001242FC"/>
    <w:p w:rsidR="001242FC" w:rsidRPr="00334DBB" w:rsidRDefault="001242FC" w:rsidP="001242FC">
      <w:pPr>
        <w:rPr>
          <w:b/>
        </w:rPr>
      </w:pPr>
      <w:r w:rsidRPr="00334DBB">
        <w:rPr>
          <w:b/>
        </w:rPr>
        <w:t>History:</w:t>
      </w:r>
    </w:p>
    <w:p w:rsidR="001242FC" w:rsidRDefault="001242FC" w:rsidP="001242FC">
      <w:pPr>
        <w:ind w:firstLine="360"/>
        <w:rPr>
          <w:rFonts w:ascii="Times New Roman" w:hAnsi="Times New Roman" w:cs="Times New Roman"/>
        </w:rPr>
      </w:pPr>
      <w:r>
        <w:rPr>
          <w:rStyle w:val="apple-style-span"/>
          <w:color w:val="000000"/>
          <w:shd w:val="clear" w:color="auto" w:fill="FFFFFF"/>
        </w:rPr>
        <w:t xml:space="preserve">Early peoples </w:t>
      </w:r>
      <w:r w:rsidRPr="00334DBB">
        <w:rPr>
          <w:rStyle w:val="apple-style-span"/>
          <w:rFonts w:ascii="Times New Roman" w:hAnsi="Times New Roman" w:cs="Times New Roman"/>
          <w:color w:val="000000"/>
          <w:shd w:val="clear" w:color="auto" w:fill="FFFFFF"/>
        </w:rPr>
        <w:t xml:space="preserve">used the idea of a </w:t>
      </w:r>
      <w:r w:rsidRPr="00334DBB">
        <w:rPr>
          <w:rStyle w:val="apple-style-span"/>
          <w:rFonts w:ascii="Times New Roman" w:hAnsi="Times New Roman" w:cs="Times New Roman"/>
          <w:i/>
          <w:color w:val="000000"/>
          <w:shd w:val="clear" w:color="auto" w:fill="FFFFFF"/>
        </w:rPr>
        <w:t>single fixed pulley</w:t>
      </w:r>
      <w:r w:rsidRPr="00334DBB">
        <w:rPr>
          <w:rStyle w:val="apple-style-span"/>
          <w:rFonts w:ascii="Times New Roman" w:hAnsi="Times New Roman" w:cs="Times New Roman"/>
          <w:color w:val="000000"/>
          <w:shd w:val="clear" w:color="auto" w:fill="FFFFFF"/>
        </w:rPr>
        <w:t xml:space="preserve"> to change the direction of a force</w:t>
      </w:r>
      <w:r>
        <w:rPr>
          <w:rStyle w:val="apple-style-span"/>
          <w:color w:val="000000"/>
          <w:shd w:val="clear" w:color="auto" w:fill="FFFFFF"/>
        </w:rPr>
        <w:t xml:space="preserve">. They threw vines or crude ropes over tree limbs to lift heavy objects. </w:t>
      </w:r>
      <w:r w:rsidRPr="00334DBB">
        <w:rPr>
          <w:rStyle w:val="apple-style-span"/>
          <w:rFonts w:ascii="Times New Roman" w:hAnsi="Times New Roman" w:cs="Times New Roman"/>
          <w:color w:val="000000"/>
          <w:shd w:val="clear" w:color="auto" w:fill="FFFFFF"/>
        </w:rPr>
        <w:t xml:space="preserve"> But since there was no wheel to turn, this use resulted in considerable</w:t>
      </w:r>
      <w:r w:rsidRPr="00334DB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334DBB">
        <w:rPr>
          <w:rStyle w:val="apple-style-span"/>
          <w:color w:val="000000"/>
          <w:shd w:val="clear" w:color="auto" w:fill="FFFFFF"/>
        </w:rPr>
        <w:t>f</w:t>
      </w:r>
      <w:r>
        <w:rPr>
          <w:rStyle w:val="apple-style-span"/>
          <w:color w:val="000000"/>
          <w:shd w:val="clear" w:color="auto" w:fill="FFFFFF"/>
        </w:rPr>
        <w:t>riction</w:t>
      </w:r>
      <w:r w:rsidRPr="00334DBB">
        <w:rPr>
          <w:rStyle w:val="apple-style-span"/>
          <w:rFonts w:ascii="Times New Roman" w:hAnsi="Times New Roman" w:cs="Times New Roman"/>
          <w:color w:val="000000"/>
          <w:shd w:val="clear" w:color="auto" w:fill="FFFFFF"/>
        </w:rPr>
        <w:t>. It is believed that by 1500</w:t>
      </w:r>
      <w:r w:rsidRPr="00334DB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334DBB">
        <w:rPr>
          <w:rStyle w:val="apple-style-span"/>
          <w:rFonts w:ascii="Times New Roman" w:hAnsi="Times New Roman" w:cs="Times New Roman"/>
          <w:color w:val="000000"/>
          <w:shd w:val="clear" w:color="auto" w:fill="FFFFFF"/>
        </w:rPr>
        <w:t>B.C.E.</w:t>
      </w:r>
      <w:r w:rsidRPr="00334DB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334DBB">
        <w:rPr>
          <w:rStyle w:val="apple-style-span"/>
          <w:rFonts w:ascii="Times New Roman" w:hAnsi="Times New Roman" w:cs="Times New Roman"/>
          <w:color w:val="000000"/>
          <w:shd w:val="clear" w:color="auto" w:fill="FFFFFF"/>
        </w:rPr>
        <w:t>people in Mesopotamia used rope pulleys for hoisting water.</w:t>
      </w:r>
      <w:r w:rsidRPr="00334DB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1242FC" w:rsidRPr="001242FC" w:rsidRDefault="001242FC" w:rsidP="001242FC">
      <w:pPr>
        <w:ind w:firstLine="36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AA489CF" wp14:editId="4547A90F">
            <wp:simplePos x="0" y="0"/>
            <wp:positionH relativeFrom="column">
              <wp:posOffset>4029710</wp:posOffset>
            </wp:positionH>
            <wp:positionV relativeFrom="paragraph">
              <wp:posOffset>121285</wp:posOffset>
            </wp:positionV>
            <wp:extent cx="1609725" cy="160972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2FC" w:rsidRPr="00334DBB" w:rsidRDefault="001242FC" w:rsidP="001242FC">
      <w:pPr>
        <w:rPr>
          <w:b/>
        </w:rPr>
      </w:pPr>
      <w:r w:rsidRPr="00334DBB">
        <w:rPr>
          <w:b/>
        </w:rPr>
        <w:t>Pulleys in Real Life!</w:t>
      </w:r>
    </w:p>
    <w:p w:rsidR="001242FC" w:rsidRDefault="001242FC" w:rsidP="001242FC">
      <w:pPr>
        <w:numPr>
          <w:ilvl w:val="1"/>
          <w:numId w:val="9"/>
        </w:numPr>
        <w:spacing w:after="0" w:line="240" w:lineRule="auto"/>
      </w:pPr>
      <w:r>
        <w:t>Curtains</w:t>
      </w:r>
    </w:p>
    <w:p w:rsidR="001242FC" w:rsidRDefault="001242FC" w:rsidP="001242FC">
      <w:pPr>
        <w:numPr>
          <w:ilvl w:val="1"/>
          <w:numId w:val="9"/>
        </w:numPr>
        <w:spacing w:after="0" w:line="240" w:lineRule="auto"/>
      </w:pPr>
      <w:r>
        <w:t>Bikes</w:t>
      </w:r>
    </w:p>
    <w:p w:rsidR="001242FC" w:rsidRDefault="001242FC" w:rsidP="001242FC">
      <w:pPr>
        <w:numPr>
          <w:ilvl w:val="1"/>
          <w:numId w:val="9"/>
        </w:numPr>
        <w:spacing w:after="0" w:line="240" w:lineRule="auto"/>
      </w:pPr>
      <w:r>
        <w:t xml:space="preserve">Elevators </w:t>
      </w:r>
    </w:p>
    <w:p w:rsidR="001242FC" w:rsidRDefault="001242FC" w:rsidP="001242FC">
      <w:pPr>
        <w:numPr>
          <w:ilvl w:val="1"/>
          <w:numId w:val="9"/>
        </w:numPr>
        <w:spacing w:after="0" w:line="240" w:lineRule="auto"/>
      </w:pPr>
      <w:r>
        <w:t>Wrecking ball</w:t>
      </w:r>
    </w:p>
    <w:p w:rsidR="001242FC" w:rsidRDefault="001242FC" w:rsidP="001242FC">
      <w:pPr>
        <w:numPr>
          <w:ilvl w:val="1"/>
          <w:numId w:val="9"/>
        </w:numPr>
        <w:spacing w:after="0" w:line="240" w:lineRule="auto"/>
      </w:pPr>
      <w:r>
        <w:t>Raising a flag up a pole</w:t>
      </w:r>
    </w:p>
    <w:p w:rsidR="001242FC" w:rsidRDefault="001242FC" w:rsidP="001242FC">
      <w:pPr>
        <w:numPr>
          <w:ilvl w:val="1"/>
          <w:numId w:val="9"/>
        </w:numPr>
        <w:spacing w:after="0" w:line="240" w:lineRule="auto"/>
      </w:pPr>
      <w:r>
        <w:t>Can you think of another?</w:t>
      </w:r>
    </w:p>
    <w:p w:rsidR="00B77504" w:rsidRDefault="00B77504" w:rsidP="00604426">
      <w:bookmarkStart w:id="0" w:name="_GoBack"/>
      <w:bookmarkEnd w:id="0"/>
    </w:p>
    <w:sectPr w:rsidR="00B77504" w:rsidSect="00B7750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15E" w:rsidRDefault="0079615E" w:rsidP="00694A59">
      <w:pPr>
        <w:spacing w:after="0" w:line="240" w:lineRule="auto"/>
      </w:pPr>
      <w:r>
        <w:separator/>
      </w:r>
    </w:p>
  </w:endnote>
  <w:endnote w:type="continuationSeparator" w:id="0">
    <w:p w:rsidR="0079615E" w:rsidRDefault="0079615E" w:rsidP="0069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15E" w:rsidRDefault="0079615E" w:rsidP="00694A59">
      <w:pPr>
        <w:spacing w:after="0" w:line="240" w:lineRule="auto"/>
      </w:pPr>
      <w:r>
        <w:separator/>
      </w:r>
    </w:p>
  </w:footnote>
  <w:footnote w:type="continuationSeparator" w:id="0">
    <w:p w:rsidR="0079615E" w:rsidRDefault="0079615E" w:rsidP="0069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3" w:type="dxa"/>
      <w:tblLook w:val="01E0" w:firstRow="1" w:lastRow="1" w:firstColumn="1" w:lastColumn="1" w:noHBand="0" w:noVBand="0"/>
    </w:tblPr>
    <w:tblGrid>
      <w:gridCol w:w="2988"/>
      <w:gridCol w:w="6615"/>
    </w:tblGrid>
    <w:tr w:rsidR="004F76CD" w:rsidRPr="006E466F" w:rsidTr="00B77504">
      <w:trPr>
        <w:trHeight w:val="270"/>
      </w:trPr>
      <w:tc>
        <w:tcPr>
          <w:tcW w:w="9603" w:type="dxa"/>
          <w:gridSpan w:val="2"/>
          <w:tcBorders>
            <w:bottom w:val="single" w:sz="4" w:space="0" w:color="auto"/>
          </w:tcBorders>
        </w:tcPr>
        <w:p w:rsidR="004F76CD" w:rsidRPr="00456916" w:rsidRDefault="004F76CD" w:rsidP="00B77504">
          <w:pPr>
            <w:pStyle w:val="Heading2"/>
            <w:spacing w:before="60" w:after="60"/>
            <w:rPr>
              <w:rFonts w:ascii="Times New Roman" w:hAnsi="Times New Roman"/>
              <w:i/>
              <w:sz w:val="24"/>
              <w:szCs w:val="24"/>
              <w:lang w:val="en-US" w:eastAsia="en-US"/>
            </w:rPr>
          </w:pPr>
          <w:r>
            <w:rPr>
              <w:rFonts w:ascii="Times New Roman" w:hAnsi="Times New Roman"/>
              <w:i/>
              <w:sz w:val="24"/>
              <w:szCs w:val="24"/>
              <w:lang w:val="en-US" w:eastAsia="en-US"/>
            </w:rPr>
            <w:t>Pulley Systems TEKS 6.8E</w:t>
          </w:r>
        </w:p>
      </w:tc>
    </w:tr>
    <w:tr w:rsidR="004F76CD" w:rsidRPr="006E466F" w:rsidTr="00B77504">
      <w:trPr>
        <w:trHeight w:val="1052"/>
      </w:trPr>
      <w:tc>
        <w:tcPr>
          <w:tcW w:w="29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76CD" w:rsidRPr="00456916" w:rsidRDefault="004F76CD" w:rsidP="00B77504">
          <w:pPr>
            <w:pStyle w:val="Heading1"/>
            <w:spacing w:before="60"/>
            <w:rPr>
              <w:rFonts w:ascii="Times New Roman" w:hAnsi="Times New Roman"/>
              <w:sz w:val="40"/>
              <w:szCs w:val="40"/>
              <w:lang w:val="en-US" w:eastAsia="en-US"/>
            </w:rPr>
          </w:pPr>
          <w:r w:rsidRPr="00456916">
            <w:rPr>
              <w:rFonts w:ascii="Times New Roman" w:hAnsi="Times New Roman"/>
              <w:sz w:val="40"/>
              <w:szCs w:val="40"/>
              <w:lang w:val="en-US" w:eastAsia="en-US"/>
            </w:rPr>
            <w:t>Activity</w:t>
          </w:r>
        </w:p>
        <w:p w:rsidR="004F76CD" w:rsidRPr="00456916" w:rsidRDefault="004F76CD" w:rsidP="00B77504">
          <w:pPr>
            <w:pStyle w:val="Heading2"/>
            <w:rPr>
              <w:rFonts w:ascii="Times New Roman" w:hAnsi="Times New Roman"/>
              <w:sz w:val="28"/>
              <w:lang w:val="en-US" w:eastAsia="en-US"/>
            </w:rPr>
          </w:pPr>
        </w:p>
      </w:tc>
      <w:tc>
        <w:tcPr>
          <w:tcW w:w="6615" w:type="dxa"/>
          <w:tcBorders>
            <w:left w:val="single" w:sz="4" w:space="0" w:color="auto"/>
          </w:tcBorders>
        </w:tcPr>
        <w:p w:rsidR="004F76CD" w:rsidRPr="006E466F" w:rsidRDefault="004F76CD" w:rsidP="00B77504">
          <w:pPr>
            <w:tabs>
              <w:tab w:val="right" w:pos="6399"/>
            </w:tabs>
            <w:spacing w:before="180" w:after="60" w:line="360" w:lineRule="auto"/>
          </w:pPr>
          <w:r w:rsidRPr="006E466F">
            <w:rPr>
              <w:b/>
            </w:rPr>
            <w:t>Student Name</w:t>
          </w:r>
          <w:r w:rsidRPr="006E466F">
            <w:t>: ___________________________</w:t>
          </w:r>
          <w:r>
            <w:tab/>
          </w:r>
        </w:p>
        <w:p w:rsidR="004F76CD" w:rsidRPr="006E466F" w:rsidRDefault="004F76CD" w:rsidP="00B77504">
          <w:pPr>
            <w:spacing w:before="60" w:after="60" w:line="360" w:lineRule="auto"/>
          </w:pPr>
          <w:r w:rsidRPr="006E466F">
            <w:rPr>
              <w:b/>
            </w:rPr>
            <w:t>Teacher:</w:t>
          </w:r>
          <w:r w:rsidRPr="006E466F">
            <w:t xml:space="preserve"> ________________________________</w:t>
          </w:r>
          <w:r w:rsidRPr="006E466F">
            <w:tab/>
          </w:r>
        </w:p>
        <w:p w:rsidR="004F76CD" w:rsidRPr="006E466F" w:rsidRDefault="004F76CD" w:rsidP="00B77504">
          <w:pPr>
            <w:spacing w:before="60" w:after="60" w:line="360" w:lineRule="auto"/>
          </w:pPr>
          <w:r w:rsidRPr="006E466F">
            <w:rPr>
              <w:b/>
            </w:rPr>
            <w:t>Date:</w:t>
          </w:r>
          <w:r w:rsidRPr="006E466F">
            <w:t xml:space="preserve"> ___________</w:t>
          </w:r>
          <w:r>
            <w:t xml:space="preserve">  </w:t>
          </w:r>
          <w:r w:rsidRPr="007C3FC2">
            <w:rPr>
              <w:b/>
            </w:rPr>
            <w:t>Period</w:t>
          </w:r>
          <w:r>
            <w:t>: _________________</w:t>
          </w:r>
        </w:p>
      </w:tc>
    </w:tr>
  </w:tbl>
  <w:p w:rsidR="004F76CD" w:rsidRDefault="004F76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513C"/>
    <w:multiLevelType w:val="hybridMultilevel"/>
    <w:tmpl w:val="773C9F3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E5C019E"/>
    <w:multiLevelType w:val="multilevel"/>
    <w:tmpl w:val="81F2A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9771FD"/>
    <w:multiLevelType w:val="hybridMultilevel"/>
    <w:tmpl w:val="11E01C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95430D"/>
    <w:multiLevelType w:val="hybridMultilevel"/>
    <w:tmpl w:val="F3F225E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90B69BD"/>
    <w:multiLevelType w:val="hybridMultilevel"/>
    <w:tmpl w:val="738C56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703D4B"/>
    <w:multiLevelType w:val="hybridMultilevel"/>
    <w:tmpl w:val="461AD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63759"/>
    <w:multiLevelType w:val="hybridMultilevel"/>
    <w:tmpl w:val="F79E19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1823FD"/>
    <w:multiLevelType w:val="hybridMultilevel"/>
    <w:tmpl w:val="9E6C29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6A7067"/>
    <w:multiLevelType w:val="multilevel"/>
    <w:tmpl w:val="A5924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D4163F"/>
    <w:multiLevelType w:val="hybridMultilevel"/>
    <w:tmpl w:val="53C05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7618FA"/>
    <w:multiLevelType w:val="hybridMultilevel"/>
    <w:tmpl w:val="A6CED0E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4"/>
  </w:num>
  <w:num w:numId="8">
    <w:abstractNumId w:val="10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A59"/>
    <w:rsid w:val="001242FC"/>
    <w:rsid w:val="001E1F80"/>
    <w:rsid w:val="003354F9"/>
    <w:rsid w:val="00363610"/>
    <w:rsid w:val="00482790"/>
    <w:rsid w:val="004F76CD"/>
    <w:rsid w:val="00526D57"/>
    <w:rsid w:val="00604426"/>
    <w:rsid w:val="00615F19"/>
    <w:rsid w:val="00694A59"/>
    <w:rsid w:val="0079615E"/>
    <w:rsid w:val="009634AA"/>
    <w:rsid w:val="009939B4"/>
    <w:rsid w:val="009E3E40"/>
    <w:rsid w:val="00A7512E"/>
    <w:rsid w:val="00AD5C15"/>
    <w:rsid w:val="00B50CBA"/>
    <w:rsid w:val="00B7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94A59"/>
    <w:pPr>
      <w:keepNext/>
      <w:spacing w:before="240" w:after="60" w:line="240" w:lineRule="auto"/>
      <w:outlineLvl w:val="0"/>
    </w:pPr>
    <w:rPr>
      <w:rFonts w:ascii="Gill Sans MT" w:eastAsia="Calibri" w:hAnsi="Gill Sans MT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94A59"/>
    <w:pPr>
      <w:keepNext/>
      <w:spacing w:after="120" w:line="240" w:lineRule="auto"/>
      <w:outlineLvl w:val="1"/>
    </w:pPr>
    <w:rPr>
      <w:rFonts w:ascii="Gill Sans MT" w:eastAsia="Calibri" w:hAnsi="Gill Sans MT" w:cs="Times New Roman"/>
      <w:b/>
      <w:bCs/>
      <w:sz w:val="40"/>
      <w:szCs w:val="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A59"/>
  </w:style>
  <w:style w:type="paragraph" w:styleId="Footer">
    <w:name w:val="footer"/>
    <w:basedOn w:val="Normal"/>
    <w:link w:val="FooterChar"/>
    <w:uiPriority w:val="99"/>
    <w:unhideWhenUsed/>
    <w:rsid w:val="00694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A59"/>
  </w:style>
  <w:style w:type="character" w:customStyle="1" w:styleId="Heading1Char">
    <w:name w:val="Heading 1 Char"/>
    <w:basedOn w:val="DefaultParagraphFont"/>
    <w:link w:val="Heading1"/>
    <w:rsid w:val="00694A59"/>
    <w:rPr>
      <w:rFonts w:ascii="Gill Sans MT" w:eastAsia="Calibri" w:hAnsi="Gill Sans MT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694A59"/>
    <w:rPr>
      <w:rFonts w:ascii="Gill Sans MT" w:eastAsia="Calibri" w:hAnsi="Gill Sans MT" w:cs="Times New Roman"/>
      <w:b/>
      <w:bCs/>
      <w:sz w:val="40"/>
      <w:szCs w:val="40"/>
      <w:lang w:val="x-none" w:eastAsia="x-none"/>
    </w:rPr>
  </w:style>
  <w:style w:type="character" w:customStyle="1" w:styleId="apple-style-span">
    <w:name w:val="apple-style-span"/>
    <w:basedOn w:val="DefaultParagraphFont"/>
    <w:rsid w:val="00694A59"/>
  </w:style>
  <w:style w:type="paragraph" w:styleId="NormalWeb">
    <w:name w:val="Normal (Web)"/>
    <w:basedOn w:val="Normal"/>
    <w:uiPriority w:val="99"/>
    <w:unhideWhenUsed/>
    <w:rsid w:val="00694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4A59"/>
  </w:style>
  <w:style w:type="character" w:styleId="Hyperlink">
    <w:name w:val="Hyperlink"/>
    <w:basedOn w:val="DefaultParagraphFont"/>
    <w:uiPriority w:val="99"/>
    <w:semiHidden/>
    <w:unhideWhenUsed/>
    <w:rsid w:val="00694A59"/>
    <w:rPr>
      <w:color w:val="0000FF"/>
      <w:u w:val="single"/>
    </w:rPr>
  </w:style>
  <w:style w:type="character" w:customStyle="1" w:styleId="itxtrst">
    <w:name w:val="itxtrst"/>
    <w:basedOn w:val="DefaultParagraphFont"/>
    <w:rsid w:val="00694A59"/>
  </w:style>
  <w:style w:type="paragraph" w:styleId="BalloonText">
    <w:name w:val="Balloon Text"/>
    <w:basedOn w:val="Normal"/>
    <w:link w:val="BalloonTextChar"/>
    <w:uiPriority w:val="99"/>
    <w:semiHidden/>
    <w:unhideWhenUsed/>
    <w:rsid w:val="00963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4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54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94A59"/>
    <w:pPr>
      <w:keepNext/>
      <w:spacing w:before="240" w:after="60" w:line="240" w:lineRule="auto"/>
      <w:outlineLvl w:val="0"/>
    </w:pPr>
    <w:rPr>
      <w:rFonts w:ascii="Gill Sans MT" w:eastAsia="Calibri" w:hAnsi="Gill Sans MT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94A59"/>
    <w:pPr>
      <w:keepNext/>
      <w:spacing w:after="120" w:line="240" w:lineRule="auto"/>
      <w:outlineLvl w:val="1"/>
    </w:pPr>
    <w:rPr>
      <w:rFonts w:ascii="Gill Sans MT" w:eastAsia="Calibri" w:hAnsi="Gill Sans MT" w:cs="Times New Roman"/>
      <w:b/>
      <w:bCs/>
      <w:sz w:val="40"/>
      <w:szCs w:val="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A59"/>
  </w:style>
  <w:style w:type="paragraph" w:styleId="Footer">
    <w:name w:val="footer"/>
    <w:basedOn w:val="Normal"/>
    <w:link w:val="FooterChar"/>
    <w:uiPriority w:val="99"/>
    <w:unhideWhenUsed/>
    <w:rsid w:val="00694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A59"/>
  </w:style>
  <w:style w:type="character" w:customStyle="1" w:styleId="Heading1Char">
    <w:name w:val="Heading 1 Char"/>
    <w:basedOn w:val="DefaultParagraphFont"/>
    <w:link w:val="Heading1"/>
    <w:rsid w:val="00694A59"/>
    <w:rPr>
      <w:rFonts w:ascii="Gill Sans MT" w:eastAsia="Calibri" w:hAnsi="Gill Sans MT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694A59"/>
    <w:rPr>
      <w:rFonts w:ascii="Gill Sans MT" w:eastAsia="Calibri" w:hAnsi="Gill Sans MT" w:cs="Times New Roman"/>
      <w:b/>
      <w:bCs/>
      <w:sz w:val="40"/>
      <w:szCs w:val="40"/>
      <w:lang w:val="x-none" w:eastAsia="x-none"/>
    </w:rPr>
  </w:style>
  <w:style w:type="character" w:customStyle="1" w:styleId="apple-style-span">
    <w:name w:val="apple-style-span"/>
    <w:basedOn w:val="DefaultParagraphFont"/>
    <w:rsid w:val="00694A59"/>
  </w:style>
  <w:style w:type="paragraph" w:styleId="NormalWeb">
    <w:name w:val="Normal (Web)"/>
    <w:basedOn w:val="Normal"/>
    <w:uiPriority w:val="99"/>
    <w:unhideWhenUsed/>
    <w:rsid w:val="00694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4A59"/>
  </w:style>
  <w:style w:type="character" w:styleId="Hyperlink">
    <w:name w:val="Hyperlink"/>
    <w:basedOn w:val="DefaultParagraphFont"/>
    <w:uiPriority w:val="99"/>
    <w:semiHidden/>
    <w:unhideWhenUsed/>
    <w:rsid w:val="00694A59"/>
    <w:rPr>
      <w:color w:val="0000FF"/>
      <w:u w:val="single"/>
    </w:rPr>
  </w:style>
  <w:style w:type="character" w:customStyle="1" w:styleId="itxtrst">
    <w:name w:val="itxtrst"/>
    <w:basedOn w:val="DefaultParagraphFont"/>
    <w:rsid w:val="00694A59"/>
  </w:style>
  <w:style w:type="paragraph" w:styleId="BalloonText">
    <w:name w:val="Balloon Text"/>
    <w:basedOn w:val="Normal"/>
    <w:link w:val="BalloonTextChar"/>
    <w:uiPriority w:val="99"/>
    <w:semiHidden/>
    <w:unhideWhenUsed/>
    <w:rsid w:val="00963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4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5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0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ACA71-2059-4124-8346-12596FC0F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Ljlab</dc:creator>
  <cp:keywords/>
  <dc:description/>
  <cp:lastModifiedBy>Michele A. Ward</cp:lastModifiedBy>
  <cp:revision>4</cp:revision>
  <dcterms:created xsi:type="dcterms:W3CDTF">2011-10-21T20:59:00Z</dcterms:created>
  <dcterms:modified xsi:type="dcterms:W3CDTF">2011-10-26T14:08:00Z</dcterms:modified>
</cp:coreProperties>
</file>